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E405B9" w:rsidRDefault="00E405B9" w:rsidP="00967F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Самарские КС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F36370" w:rsidRDefault="00F36370" w:rsidP="00F363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истемы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хранения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данных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061C85" w:rsidRDefault="00061C85" w:rsidP="00FB14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ПА0015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405B9" w:rsidRDefault="00DB330C" w:rsidP="00554471">
      <w:pPr>
        <w:rPr>
          <w:rFonts w:ascii="Arial" w:hAnsi="Arial" w:cs="Arial"/>
          <w:b/>
          <w:sz w:val="16"/>
          <w:szCs w:val="16"/>
        </w:rPr>
      </w:pPr>
      <w:r w:rsidRPr="00EC193C">
        <w:rPr>
          <w:rFonts w:ascii="Arial" w:hAnsi="Arial" w:cs="Arial"/>
          <w:sz w:val="20"/>
          <w:szCs w:val="20"/>
        </w:rPr>
        <w:t>Наименование МТР</w:t>
      </w:r>
      <w:r w:rsidR="00994805">
        <w:rPr>
          <w:rFonts w:ascii="Arial" w:hAnsi="Arial" w:cs="Arial"/>
          <w:sz w:val="20"/>
          <w:szCs w:val="20"/>
        </w:rPr>
        <w:t>**</w:t>
      </w:r>
      <w:r w:rsidRPr="00EC193C">
        <w:rPr>
          <w:rFonts w:ascii="Arial" w:hAnsi="Arial" w:cs="Arial"/>
          <w:sz w:val="20"/>
          <w:szCs w:val="20"/>
        </w:rPr>
        <w:t>:</w:t>
      </w:r>
      <w:r w:rsidR="00E8767E">
        <w:rPr>
          <w:rFonts w:ascii="Arial" w:hAnsi="Arial" w:cs="Arial"/>
          <w:sz w:val="20"/>
          <w:szCs w:val="20"/>
        </w:rPr>
        <w:t xml:space="preserve"> </w:t>
      </w:r>
      <w:r w:rsidR="002F2D08" w:rsidRPr="002F2D08">
        <w:rPr>
          <w:rFonts w:ascii="Arial" w:hAnsi="Arial" w:cs="Arial"/>
          <w:b/>
          <w:sz w:val="16"/>
          <w:szCs w:val="16"/>
        </w:rPr>
        <w:t xml:space="preserve">Система хранения данных </w:t>
      </w:r>
      <w:proofErr w:type="spellStart"/>
      <w:r w:rsidR="002F2D08" w:rsidRPr="002F2D08">
        <w:rPr>
          <w:rFonts w:ascii="Arial" w:hAnsi="Arial" w:cs="Arial"/>
          <w:b/>
          <w:sz w:val="16"/>
          <w:szCs w:val="16"/>
        </w:rPr>
        <w:t>Dell</w:t>
      </w:r>
      <w:proofErr w:type="spellEnd"/>
      <w:r w:rsidR="002F2D08" w:rsidRPr="002F2D08">
        <w:rPr>
          <w:rFonts w:ascii="Arial" w:hAnsi="Arial" w:cs="Arial"/>
          <w:b/>
          <w:sz w:val="16"/>
          <w:szCs w:val="16"/>
        </w:rPr>
        <w:t xml:space="preserve"> PowerVaultMD3</w:t>
      </w:r>
      <w:r w:rsidR="004707F0">
        <w:rPr>
          <w:rFonts w:ascii="Arial" w:hAnsi="Arial" w:cs="Arial"/>
          <w:b/>
          <w:sz w:val="16"/>
          <w:szCs w:val="16"/>
        </w:rPr>
        <w:t>8</w:t>
      </w:r>
      <w:r w:rsidR="002F2D08" w:rsidRPr="002F2D08">
        <w:rPr>
          <w:rFonts w:ascii="Arial" w:hAnsi="Arial" w:cs="Arial"/>
          <w:b/>
          <w:sz w:val="16"/>
          <w:szCs w:val="16"/>
        </w:rPr>
        <w:t>20i,24x600GbSAS10k/2xMD1200,24х4TbSAS7.2k</w:t>
      </w:r>
    </w:p>
    <w:tbl>
      <w:tblPr>
        <w:tblW w:w="525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566"/>
        <w:gridCol w:w="19"/>
        <w:gridCol w:w="93"/>
        <w:gridCol w:w="6995"/>
        <w:gridCol w:w="151"/>
        <w:gridCol w:w="122"/>
        <w:gridCol w:w="435"/>
        <w:gridCol w:w="6"/>
        <w:gridCol w:w="89"/>
        <w:gridCol w:w="1185"/>
      </w:tblGrid>
      <w:tr w:rsidR="00817EBE" w:rsidRPr="00EC193C" w:rsidTr="00312E68">
        <w:trPr>
          <w:cantSplit/>
          <w:trHeight w:val="642"/>
          <w:tblHeader/>
        </w:trPr>
        <w:tc>
          <w:tcPr>
            <w:tcW w:w="610" w:type="pct"/>
            <w:gridSpan w:val="2"/>
            <w:vAlign w:val="center"/>
          </w:tcPr>
          <w:p w:rsidR="0071394D" w:rsidRPr="00EC193C" w:rsidRDefault="0071394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430" w:type="pct"/>
            <w:gridSpan w:val="3"/>
            <w:vAlign w:val="center"/>
          </w:tcPr>
          <w:p w:rsidR="0071394D" w:rsidRPr="00EC193C" w:rsidRDefault="0071394D" w:rsidP="00793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45" w:type="pct"/>
            <w:gridSpan w:val="4"/>
            <w:vAlign w:val="center"/>
          </w:tcPr>
          <w:p w:rsidR="0071394D" w:rsidRPr="00EC193C" w:rsidRDefault="0071394D" w:rsidP="00A36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615" w:type="pct"/>
            <w:gridSpan w:val="2"/>
            <w:vAlign w:val="center"/>
          </w:tcPr>
          <w:p w:rsidR="0071394D" w:rsidRPr="00346F97" w:rsidRDefault="0071394D" w:rsidP="007139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Примеча</w:t>
            </w:r>
            <w:r w:rsidR="00E652F5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817EBE" w:rsidRPr="0071394D" w:rsidTr="00312E68">
        <w:tc>
          <w:tcPr>
            <w:tcW w:w="610" w:type="pct"/>
            <w:gridSpan w:val="2"/>
            <w:vAlign w:val="center"/>
          </w:tcPr>
          <w:p w:rsidR="00817EBE" w:rsidRPr="00EC193C" w:rsidRDefault="00817EBE" w:rsidP="00314F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430" w:type="pct"/>
            <w:gridSpan w:val="3"/>
            <w:vAlign w:val="center"/>
          </w:tcPr>
          <w:p w:rsidR="00817EBE" w:rsidRPr="00F243DE" w:rsidRDefault="00817EBE" w:rsidP="004707F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СХД</w:t>
            </w:r>
            <w:r w:rsidRPr="0071394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DELL </w:t>
            </w:r>
            <w:proofErr w:type="spellStart"/>
            <w:r w:rsidRPr="0071394D">
              <w:rPr>
                <w:rFonts w:ascii="Arial" w:hAnsi="Arial" w:cs="Arial"/>
                <w:b/>
                <w:sz w:val="20"/>
                <w:szCs w:val="20"/>
                <w:lang w:val="en-US"/>
              </w:rPr>
              <w:t>PowerVault</w:t>
            </w:r>
            <w:proofErr w:type="spellEnd"/>
            <w:r w:rsidR="00EB7C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1394D">
              <w:rPr>
                <w:rFonts w:ascii="Arial" w:hAnsi="Arial" w:cs="Arial"/>
                <w:b/>
                <w:sz w:val="20"/>
                <w:szCs w:val="20"/>
                <w:lang w:val="en-US"/>
              </w:rPr>
              <w:t>MD3</w:t>
            </w:r>
            <w:r w:rsidR="004707F0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71394D">
              <w:rPr>
                <w:rFonts w:ascii="Arial" w:hAnsi="Arial" w:cs="Arial"/>
                <w:b/>
                <w:sz w:val="20"/>
                <w:szCs w:val="20"/>
                <w:lang w:val="en-US"/>
              </w:rPr>
              <w:t>20i</w:t>
            </w:r>
          </w:p>
        </w:tc>
        <w:tc>
          <w:tcPr>
            <w:tcW w:w="345" w:type="pct"/>
            <w:gridSpan w:val="4"/>
            <w:vAlign w:val="center"/>
          </w:tcPr>
          <w:p w:rsidR="00817EBE" w:rsidRPr="00FD50B2" w:rsidRDefault="00817EBE" w:rsidP="00817E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1</w:t>
            </w:r>
            <w:r w:rsidR="00FD50B2">
              <w:rPr>
                <w:rFonts w:ascii="Arial" w:hAnsi="Arial" w:cs="Arial"/>
                <w:b/>
                <w:sz w:val="20"/>
                <w:szCs w:val="20"/>
              </w:rPr>
              <w:t xml:space="preserve"> шт.</w:t>
            </w:r>
          </w:p>
        </w:tc>
        <w:tc>
          <w:tcPr>
            <w:tcW w:w="615" w:type="pct"/>
            <w:gridSpan w:val="2"/>
            <w:vAlign w:val="center"/>
          </w:tcPr>
          <w:p w:rsidR="00817EBE" w:rsidRPr="0071394D" w:rsidRDefault="00817EBE" w:rsidP="0071394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1394D" w:rsidRPr="00053911" w:rsidTr="008D0A1F">
        <w:tc>
          <w:tcPr>
            <w:tcW w:w="5000" w:type="pct"/>
            <w:gridSpan w:val="11"/>
            <w:vAlign w:val="center"/>
          </w:tcPr>
          <w:tbl>
            <w:tblPr>
              <w:tblW w:w="9925" w:type="dxa"/>
              <w:tblLayout w:type="fixed"/>
              <w:tblLook w:val="04A0"/>
            </w:tblPr>
            <w:tblGrid>
              <w:gridCol w:w="1309"/>
              <w:gridCol w:w="6943"/>
              <w:gridCol w:w="713"/>
              <w:gridCol w:w="960"/>
            </w:tblGrid>
            <w:tr w:rsidR="00897D65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897D65" w:rsidRPr="0071394D" w:rsidRDefault="00897D65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7D65" w:rsidRPr="0071394D" w:rsidRDefault="00897D65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,</w:t>
                  </w:r>
                  <w:r w:rsidRPr="00F243D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Pr="007C3A28">
                    <w:rPr>
                      <w:rFonts w:ascii="Arial" w:hAnsi="Arial" w:cs="Arial"/>
                      <w:sz w:val="20"/>
                      <w:szCs w:val="20"/>
                    </w:rPr>
                    <w:t>в</w:t>
                  </w:r>
                  <w:r w:rsidRPr="00F243D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Pr="007C3A28">
                    <w:rPr>
                      <w:rFonts w:ascii="Arial" w:hAnsi="Arial" w:cs="Arial"/>
                      <w:sz w:val="20"/>
                      <w:szCs w:val="20"/>
                    </w:rPr>
                    <w:t>составе</w:t>
                  </w:r>
                  <w:r w:rsidRPr="00F243D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897D65" w:rsidRPr="0071394D" w:rsidRDefault="00897D65" w:rsidP="00897D65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897D65" w:rsidRPr="0071394D" w:rsidRDefault="00897D65" w:rsidP="0071394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7D65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897D65" w:rsidRPr="00312E68" w:rsidRDefault="00897D65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897D6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403-BBEY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7D65" w:rsidRPr="0071394D" w:rsidRDefault="00897D65" w:rsidP="00EA3A8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Внешний RAID-массив PV MD3</w:t>
                  </w:r>
                  <w:r w:rsidRPr="00EA3A82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</w:t>
                  </w: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20i 10Гбит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iSCSI</w:t>
                  </w:r>
                  <w:proofErr w:type="spellEnd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RAID с 24 отсеками и двумя контроллером (2 порта на каждый контроллер), 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8234FD" w:rsidRDefault="00115C26" w:rsidP="008234F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1</w:t>
                  </w:r>
                </w:p>
                <w:p w:rsidR="00115C26" w:rsidRPr="00897D65" w:rsidRDefault="00115C26" w:rsidP="008234F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897D65" w:rsidRPr="0071394D" w:rsidRDefault="00897D65" w:rsidP="0071394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312E68" w:rsidRDefault="00897D65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897D6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340-AJUC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EA3A8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PowerVault</w:t>
                  </w:r>
                  <w:proofErr w:type="spellEnd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MD3</w:t>
                  </w:r>
                  <w:r w:rsidR="00EA3A82" w:rsidRPr="00EA3A82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</w:t>
                  </w: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20i EMEA1 Поставка и документация без кабеля питания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71394D" w:rsidRDefault="0071394D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312E68" w:rsidRDefault="00897D65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897D6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325-BBGD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FB70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Лицевая панель для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PowerVault</w:t>
                  </w:r>
                  <w:proofErr w:type="spellEnd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MD3</w:t>
                  </w:r>
                  <w:r w:rsidR="00FB70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</w:t>
                  </w: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20i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71394D" w:rsidRDefault="0071394D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312E68" w:rsidRDefault="00897D65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897D6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400-ACXC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Жесткий диск 600Гбайт SAS 6Гбит/с 10000 </w:t>
                  </w:r>
                  <w:proofErr w:type="gram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об</w:t>
                  </w:r>
                  <w:proofErr w:type="gramEnd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/мин, 2,5дюйма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71394D" w:rsidRDefault="0071394D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312E68" w:rsidRDefault="00897D65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897D6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450-AADY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897D65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897D6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C13–C14, кабель питания, аналогичный кабелям для блока распределения питания, 10</w:t>
                  </w:r>
                  <w:proofErr w:type="gramStart"/>
                  <w:r w:rsidRPr="00897D6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А</w:t>
                  </w:r>
                  <w:proofErr w:type="gramEnd"/>
                  <w:r w:rsidRPr="00897D6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, 2 м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71394D" w:rsidRDefault="0071394D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312E68" w:rsidRDefault="002473A3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450-AASQ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2473A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Резервны</w:t>
                  </w:r>
                  <w:r w:rsid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й блок питания </w:t>
                  </w: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600Вт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2473A3" w:rsidRDefault="002473A3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312E68" w:rsidRDefault="002473A3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750-AACV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2473A3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ReadyRail2 с неподвижными направляющими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71394D" w:rsidRDefault="0071394D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312E68" w:rsidRDefault="002473A3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800-BBFF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2473A3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Информация об аппаратной платформе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71394D" w:rsidRDefault="0071394D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312E68" w:rsidRDefault="002473A3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709-11640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Base</w:t>
                  </w:r>
                  <w:proofErr w:type="spellEnd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Warranty</w:t>
                  </w:r>
                  <w:proofErr w:type="spellEnd"/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71394D" w:rsidRDefault="0071394D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2473A3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709-11641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3Yr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Parts</w:t>
                  </w:r>
                  <w:proofErr w:type="spellEnd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only</w:t>
                  </w:r>
                  <w:proofErr w:type="spellEnd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warranty</w:t>
                  </w:r>
                  <w:proofErr w:type="spellEnd"/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71394D" w:rsidRDefault="0071394D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2473A3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710-39391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3Yr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ProSupport</w:t>
                  </w:r>
                  <w:proofErr w:type="spellEnd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 and Next Business Day On-Site Service</w:t>
                  </w:r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71394D" w:rsidRDefault="0071394D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2473A3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713-10066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Declined</w:t>
                  </w:r>
                  <w:proofErr w:type="spellEnd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Proactive</w:t>
                  </w:r>
                  <w:proofErr w:type="spellEnd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Maintenance</w:t>
                  </w:r>
                  <w:proofErr w:type="spellEnd"/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71394D" w:rsidRDefault="0071394D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2473A3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715-10838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INFO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Declined</w:t>
                  </w:r>
                  <w:proofErr w:type="spellEnd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Remote</w:t>
                  </w:r>
                  <w:proofErr w:type="spellEnd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Consulting</w:t>
                  </w:r>
                  <w:proofErr w:type="spellEnd"/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71394D" w:rsidRDefault="0071394D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1394D" w:rsidRPr="0071394D" w:rsidTr="002473A3">
              <w:trPr>
                <w:trHeight w:val="300"/>
              </w:trPr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2473A3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990-20477</w:t>
                  </w:r>
                </w:p>
              </w:tc>
              <w:tc>
                <w:tcPr>
                  <w:tcW w:w="6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Фрахт для перевозки одной СХД </w:t>
                  </w:r>
                  <w:proofErr w:type="spellStart"/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PowerVault</w:t>
                  </w:r>
                  <w:proofErr w:type="spellEnd"/>
                </w:p>
              </w:tc>
              <w:tc>
                <w:tcPr>
                  <w:tcW w:w="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1394D" w:rsidRPr="0071394D" w:rsidRDefault="0071394D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394D" w:rsidRPr="0071394D" w:rsidRDefault="0071394D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1394D" w:rsidRPr="00053911" w:rsidRDefault="0071394D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8D0A1F" w:rsidRPr="00053911" w:rsidTr="00312E68">
        <w:tc>
          <w:tcPr>
            <w:tcW w:w="619" w:type="pct"/>
            <w:gridSpan w:val="3"/>
            <w:vAlign w:val="center"/>
          </w:tcPr>
          <w:p w:rsidR="008D0A1F" w:rsidRPr="00EC193C" w:rsidRDefault="008D0A1F" w:rsidP="00897D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421" w:type="pct"/>
            <w:gridSpan w:val="2"/>
            <w:vAlign w:val="center"/>
          </w:tcPr>
          <w:p w:rsidR="008D0A1F" w:rsidRPr="008D0A1F" w:rsidRDefault="008D0A1F" w:rsidP="008D0A1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Дополнительная полка </w:t>
            </w:r>
            <w:r w:rsidRPr="0071394D">
              <w:rPr>
                <w:rFonts w:ascii="Arial" w:hAnsi="Arial" w:cs="Arial"/>
                <w:b/>
                <w:sz w:val="20"/>
                <w:szCs w:val="20"/>
                <w:lang w:val="en-US"/>
              </w:rPr>
              <w:t>DELL</w:t>
            </w:r>
            <w:r w:rsidRPr="008D0A1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1394D">
              <w:rPr>
                <w:rFonts w:ascii="Arial" w:hAnsi="Arial" w:cs="Arial"/>
                <w:b/>
                <w:sz w:val="20"/>
                <w:szCs w:val="20"/>
                <w:lang w:val="en-US"/>
              </w:rPr>
              <w:t>PowerVault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0A1F">
              <w:rPr>
                <w:rFonts w:ascii="Arial" w:hAnsi="Arial" w:cs="Arial"/>
                <w:b/>
                <w:sz w:val="20"/>
                <w:szCs w:val="20"/>
              </w:rPr>
              <w:t>MD1200</w:t>
            </w:r>
          </w:p>
        </w:tc>
        <w:tc>
          <w:tcPr>
            <w:tcW w:w="342" w:type="pct"/>
            <w:gridSpan w:val="3"/>
            <w:vAlign w:val="center"/>
          </w:tcPr>
          <w:p w:rsidR="008D0A1F" w:rsidRPr="008D0A1F" w:rsidRDefault="008D0A1F" w:rsidP="00897D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FD50B2">
              <w:rPr>
                <w:rFonts w:ascii="Arial" w:hAnsi="Arial" w:cs="Arial"/>
                <w:b/>
                <w:sz w:val="20"/>
                <w:szCs w:val="20"/>
              </w:rPr>
              <w:t xml:space="preserve"> шт.</w:t>
            </w:r>
          </w:p>
        </w:tc>
        <w:tc>
          <w:tcPr>
            <w:tcW w:w="616" w:type="pct"/>
            <w:gridSpan w:val="3"/>
          </w:tcPr>
          <w:p w:rsidR="008D0A1F" w:rsidRPr="00053911" w:rsidRDefault="008D0A1F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8D0A1F" w:rsidRPr="00EC193C" w:rsidTr="00312E68">
        <w:trPr>
          <w:trHeight w:val="1209"/>
        </w:trPr>
        <w:tc>
          <w:tcPr>
            <w:tcW w:w="4998" w:type="pct"/>
            <w:gridSpan w:val="11"/>
            <w:vAlign w:val="center"/>
          </w:tcPr>
          <w:tbl>
            <w:tblPr>
              <w:tblW w:w="10066" w:type="dxa"/>
              <w:tblLayout w:type="fixed"/>
              <w:tblLook w:val="04A0"/>
            </w:tblPr>
            <w:tblGrid>
              <w:gridCol w:w="1180"/>
              <w:gridCol w:w="7218"/>
              <w:gridCol w:w="567"/>
              <w:gridCol w:w="141"/>
              <w:gridCol w:w="819"/>
              <w:gridCol w:w="141"/>
            </w:tblGrid>
            <w:tr w:rsidR="004D5429" w:rsidRPr="004D5429" w:rsidTr="004D5429">
              <w:trPr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,</w:t>
                  </w:r>
                  <w:r w:rsidRPr="00F243D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Pr="007C3A28">
                    <w:rPr>
                      <w:rFonts w:ascii="Arial" w:hAnsi="Arial" w:cs="Arial"/>
                      <w:sz w:val="20"/>
                      <w:szCs w:val="20"/>
                    </w:rPr>
                    <w:t>в</w:t>
                  </w:r>
                  <w:r w:rsidRPr="00F243D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Pr="007C3A28">
                    <w:rPr>
                      <w:rFonts w:ascii="Arial" w:hAnsi="Arial" w:cs="Arial"/>
                      <w:sz w:val="20"/>
                      <w:szCs w:val="20"/>
                    </w:rPr>
                    <w:t>составе</w:t>
                  </w:r>
                  <w:r w:rsidRPr="00F243D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312E68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210-30719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PowerVault</w:t>
                  </w:r>
                  <w:proofErr w:type="spellEnd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MD1200 корпус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115C26" w:rsidRDefault="004D5429" w:rsidP="004D5429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  <w:r w:rsidR="00115C26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312E68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340-20711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PV MD1200 EMEA1 Отгрузочные документы без кабеля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312E68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2473A3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350-10714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PV MD1200 лицевая панель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312E68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400-AAEH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Жесткий</w:t>
                  </w: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диск</w:t>
                  </w: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 4TB 7.2K RPM Near-Line SAS 6Gbps 3.5in Hot-plug Hard Drive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312E68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405-11354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PERC H800A плата контроллера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EF6A05" w:rsidRDefault="004D5429" w:rsidP="00EF6A0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440-11</w:t>
                  </w:r>
                  <w:r w:rsidR="00EF6A05" w:rsidRPr="00EF6A05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700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EF6A05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PV MD12XX Дополнительный модуль управления корпусом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EF6A05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450-14429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Без кабеля питания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312E68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454C64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450-14425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Резервный блок питания (2 шт.) 600Вт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54C64" w:rsidRDefault="00454C64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312E68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470-11671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Внешний соединительный кабель SAS 1м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312E68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631-10536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OpenManage</w:t>
                  </w:r>
                  <w:proofErr w:type="spellEnd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установлен на заводе-изготовителе и DVD-диск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312E68" w:rsidRDefault="00EF6A05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683-11930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No Inst</w:t>
                  </w: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cr/>
                    <w:t>llation Service Selected (Contact Sales Rep for more details)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312E68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770-BBCL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Статические направляющие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ReadyRails</w:t>
                  </w:r>
                  <w:proofErr w:type="spellEnd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II для стоек с 4 опорами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EF6A05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800-11691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Заказ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PowerVault</w:t>
                  </w:r>
                  <w:proofErr w:type="spellEnd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— Россия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EF6A05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709-11638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Base</w:t>
                  </w:r>
                  <w:proofErr w:type="spellEnd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Warranty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EF6A05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709-11639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3Yr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Parts</w:t>
                  </w:r>
                  <w:proofErr w:type="spellEnd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Only</w:t>
                  </w:r>
                  <w:proofErr w:type="spellEnd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Warranty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EF6A05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710-39346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3Yr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ProSupport</w:t>
                  </w:r>
                  <w:proofErr w:type="spellEnd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 and Next Business Day On-Site Service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EF6A05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713-10066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Declined</w:t>
                  </w:r>
                  <w:proofErr w:type="spellEnd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Proactive</w:t>
                  </w:r>
                  <w:proofErr w:type="spellEnd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Maintenance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EF6A05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715-10838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INFO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Declined</w:t>
                  </w:r>
                  <w:proofErr w:type="spellEnd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Remote</w:t>
                  </w:r>
                  <w:proofErr w:type="spellEnd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Consulting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D5429" w:rsidRPr="004D5429" w:rsidTr="004D5429">
              <w:trPr>
                <w:gridAfter w:val="1"/>
                <w:wAfter w:w="141" w:type="dxa"/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EF6A05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lastRenderedPageBreak/>
                    <w:t>990-20476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Перевозка — (Россия) </w:t>
                  </w:r>
                  <w:proofErr w:type="spellStart"/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PowerEdge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D5429" w:rsidRPr="004D5429" w:rsidRDefault="004D5429" w:rsidP="004D542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8D0A1F" w:rsidRPr="008D0A1F" w:rsidRDefault="008D0A1F" w:rsidP="00A361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12E68" w:rsidRPr="00EC193C" w:rsidTr="00312E68">
        <w:trPr>
          <w:trHeight w:val="149"/>
        </w:trPr>
        <w:tc>
          <w:tcPr>
            <w:tcW w:w="664" w:type="pct"/>
            <w:gridSpan w:val="4"/>
            <w:vAlign w:val="center"/>
          </w:tcPr>
          <w:p w:rsidR="00312E68" w:rsidRPr="00312E68" w:rsidRDefault="00312E68" w:rsidP="004D5429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12E68">
              <w:rPr>
                <w:rFonts w:ascii="Calibri" w:hAnsi="Calibri"/>
                <w:b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3449" w:type="pct"/>
            <w:gridSpan w:val="2"/>
            <w:vAlign w:val="center"/>
          </w:tcPr>
          <w:p w:rsidR="00312E68" w:rsidRPr="00312E68" w:rsidRDefault="00312E68" w:rsidP="004D5429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12E68">
              <w:rPr>
                <w:rFonts w:ascii="Calibri" w:hAnsi="Calibri"/>
                <w:b/>
                <w:color w:val="000000"/>
                <w:sz w:val="22"/>
                <w:szCs w:val="22"/>
              </w:rPr>
              <w:t>ЗИП</w:t>
            </w:r>
          </w:p>
        </w:tc>
        <w:tc>
          <w:tcPr>
            <w:tcW w:w="315" w:type="pct"/>
            <w:gridSpan w:val="4"/>
            <w:vAlign w:val="center"/>
          </w:tcPr>
          <w:p w:rsidR="00312E68" w:rsidRPr="00312E68" w:rsidRDefault="00312E68" w:rsidP="004D5429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12E68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312E6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570" w:type="pct"/>
            <w:vAlign w:val="center"/>
          </w:tcPr>
          <w:p w:rsidR="00312E68" w:rsidRPr="004D5429" w:rsidRDefault="00312E68" w:rsidP="004D542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12E68" w:rsidRPr="00EC193C" w:rsidTr="00312E68">
        <w:trPr>
          <w:trHeight w:val="95"/>
        </w:trPr>
        <w:tc>
          <w:tcPr>
            <w:tcW w:w="664" w:type="pct"/>
            <w:gridSpan w:val="4"/>
            <w:tcBorders>
              <w:bottom w:val="nil"/>
              <w:right w:val="nil"/>
            </w:tcBorders>
            <w:vAlign w:val="center"/>
          </w:tcPr>
          <w:p w:rsidR="00312E68" w:rsidRPr="004D5429" w:rsidRDefault="00312E68" w:rsidP="00897D6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49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12E68" w:rsidRPr="004D5429" w:rsidRDefault="00312E68" w:rsidP="004D542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,</w:t>
            </w:r>
            <w:r w:rsidRPr="00F243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C3A28">
              <w:rPr>
                <w:rFonts w:ascii="Arial" w:hAnsi="Arial" w:cs="Arial"/>
                <w:sz w:val="20"/>
                <w:szCs w:val="20"/>
              </w:rPr>
              <w:t>в</w:t>
            </w:r>
            <w:r w:rsidRPr="00F243D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C3A28">
              <w:rPr>
                <w:rFonts w:ascii="Arial" w:hAnsi="Arial" w:cs="Arial"/>
                <w:sz w:val="20"/>
                <w:szCs w:val="20"/>
              </w:rPr>
              <w:t>составе</w:t>
            </w:r>
            <w:r w:rsidRPr="00F243DE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15" w:type="pct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AE601B" w:rsidRDefault="00AE601B" w:rsidP="00312E68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  <w:p w:rsidR="00312E68" w:rsidRPr="004D5429" w:rsidRDefault="00312E68" w:rsidP="00312E6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12E6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0" w:type="pct"/>
            <w:tcBorders>
              <w:left w:val="nil"/>
              <w:bottom w:val="nil"/>
            </w:tcBorders>
            <w:vAlign w:val="center"/>
          </w:tcPr>
          <w:p w:rsidR="00312E68" w:rsidRPr="004D5429" w:rsidRDefault="00312E68" w:rsidP="004D542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12E68" w:rsidRPr="00EC193C" w:rsidTr="00312E68">
        <w:trPr>
          <w:trHeight w:val="598"/>
        </w:trPr>
        <w:tc>
          <w:tcPr>
            <w:tcW w:w="66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tbl>
            <w:tblPr>
              <w:tblW w:w="10066" w:type="dxa"/>
              <w:tblLayout w:type="fixed"/>
              <w:tblLook w:val="04A0"/>
            </w:tblPr>
            <w:tblGrid>
              <w:gridCol w:w="1196"/>
              <w:gridCol w:w="7321"/>
              <w:gridCol w:w="575"/>
              <w:gridCol w:w="974"/>
            </w:tblGrid>
            <w:tr w:rsidR="00312E68" w:rsidRPr="00312E68" w:rsidTr="00897D65">
              <w:trPr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E68" w:rsidRPr="00312E68" w:rsidRDefault="00EF6A05" w:rsidP="00897D6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400-26604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E68" w:rsidRPr="00312E68" w:rsidRDefault="00312E68" w:rsidP="00897D6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</w:pPr>
                  <w:r w:rsidRPr="00312E68"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  <w:t>Жесткий</w:t>
                  </w:r>
                  <w:r w:rsidRPr="00312E68"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  <w:t xml:space="preserve"> </w:t>
                  </w:r>
                  <w:r w:rsidRPr="00312E68"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  <w:t>диск</w:t>
                  </w:r>
                  <w:r w:rsidRPr="00312E68"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  <w:t xml:space="preserve"> 4TB 7.2K RPM Near-Line SAS 6Gbps 3.5in Hot-plug Hard Drive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E68" w:rsidRPr="00312E68" w:rsidRDefault="00312E68" w:rsidP="00897D65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312E68"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E68" w:rsidRPr="00312E68" w:rsidRDefault="00312E68" w:rsidP="00897D6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312E68"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  <w:t>ЗИП</w:t>
                  </w:r>
                </w:p>
              </w:tc>
            </w:tr>
            <w:tr w:rsidR="00312E68" w:rsidRPr="00312E68" w:rsidTr="00897D65">
              <w:trPr>
                <w:trHeight w:val="300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E68" w:rsidRPr="00312E68" w:rsidRDefault="00EF6A05" w:rsidP="00897D6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450-14430</w:t>
                  </w:r>
                </w:p>
              </w:tc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E68" w:rsidRPr="00312E68" w:rsidRDefault="00312E68" w:rsidP="00897D6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312E68"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  <w:t>Блок питания (2 PSU) 600Вт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E68" w:rsidRPr="00312E68" w:rsidRDefault="00312E68" w:rsidP="00897D65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312E68"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E68" w:rsidRPr="00312E68" w:rsidRDefault="00312E68" w:rsidP="00897D6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312E68">
                    <w:rPr>
                      <w:rFonts w:ascii="Calibri" w:hAnsi="Calibri"/>
                      <w:color w:val="000000"/>
                      <w:sz w:val="22"/>
                      <w:szCs w:val="22"/>
                      <w:highlight w:val="yellow"/>
                    </w:rPr>
                    <w:t>ЗИП</w:t>
                  </w:r>
                </w:p>
              </w:tc>
            </w:tr>
          </w:tbl>
          <w:p w:rsidR="00312E68" w:rsidRPr="00312E68" w:rsidRDefault="00312E68" w:rsidP="00312E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44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066" w:type="dxa"/>
              <w:tblLayout w:type="fixed"/>
              <w:tblLook w:val="04A0"/>
            </w:tblPr>
            <w:tblGrid>
              <w:gridCol w:w="10066"/>
            </w:tblGrid>
            <w:tr w:rsidR="00312E68" w:rsidRPr="00115C26" w:rsidTr="00897D65">
              <w:trPr>
                <w:trHeight w:val="300"/>
              </w:trPr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E68" w:rsidRPr="004D5429" w:rsidRDefault="00312E68" w:rsidP="00897D6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Жесткий</w:t>
                  </w: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диск</w:t>
                  </w:r>
                  <w:r w:rsidRPr="004D5429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 4TB 7.2K RPM Near-Line SAS 6Gbps 3.5in Hot-plug Hard Drive</w:t>
                  </w:r>
                </w:p>
              </w:tc>
            </w:tr>
            <w:tr w:rsidR="00312E68" w:rsidRPr="004D5429" w:rsidTr="00897D65">
              <w:trPr>
                <w:trHeight w:val="300"/>
              </w:trPr>
              <w:tc>
                <w:tcPr>
                  <w:tcW w:w="7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E68" w:rsidRPr="004D5429" w:rsidRDefault="00EF6A05" w:rsidP="00897D6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F6A05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Источник питания с резервированием 600Вт - комплект</w:t>
                  </w:r>
                </w:p>
              </w:tc>
            </w:tr>
          </w:tbl>
          <w:p w:rsidR="00312E68" w:rsidRPr="004D5429" w:rsidRDefault="00312E68" w:rsidP="004D542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2E68" w:rsidRPr="00454C64" w:rsidRDefault="00454C64" w:rsidP="00312E68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</w:tcBorders>
            <w:vAlign w:val="center"/>
          </w:tcPr>
          <w:p w:rsidR="00312E68" w:rsidRPr="004D5429" w:rsidRDefault="00312E68" w:rsidP="004D542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12E68" w:rsidRPr="00EC193C" w:rsidTr="00312E68">
        <w:trPr>
          <w:trHeight w:val="271"/>
        </w:trPr>
        <w:tc>
          <w:tcPr>
            <w:tcW w:w="664" w:type="pct"/>
            <w:gridSpan w:val="4"/>
            <w:tcBorders>
              <w:top w:val="nil"/>
              <w:right w:val="nil"/>
            </w:tcBorders>
            <w:vAlign w:val="center"/>
          </w:tcPr>
          <w:p w:rsidR="00312E68" w:rsidRPr="00312E68" w:rsidRDefault="00EF6A05" w:rsidP="00312E6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  <w:r w:rsidRPr="00EF6A05">
              <w:rPr>
                <w:rFonts w:ascii="Calibri" w:hAnsi="Calibri"/>
                <w:color w:val="000000"/>
                <w:sz w:val="22"/>
                <w:szCs w:val="22"/>
              </w:rPr>
              <w:t>400-21031</w:t>
            </w:r>
          </w:p>
        </w:tc>
        <w:tc>
          <w:tcPr>
            <w:tcW w:w="3449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12E68" w:rsidRPr="004D5429" w:rsidRDefault="00312E68" w:rsidP="004D542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1394D">
              <w:rPr>
                <w:rFonts w:ascii="Calibri" w:hAnsi="Calibri"/>
                <w:color w:val="000000"/>
                <w:sz w:val="22"/>
                <w:szCs w:val="22"/>
              </w:rPr>
              <w:t xml:space="preserve">Жесткий диск 600Гбайт SAS 6Гбит/с 10000 </w:t>
            </w:r>
            <w:proofErr w:type="gramStart"/>
            <w:r w:rsidRPr="0071394D">
              <w:rPr>
                <w:rFonts w:ascii="Calibri" w:hAnsi="Calibri"/>
                <w:color w:val="000000"/>
                <w:sz w:val="22"/>
                <w:szCs w:val="22"/>
              </w:rPr>
              <w:t>об</w:t>
            </w:r>
            <w:proofErr w:type="gramEnd"/>
            <w:r w:rsidRPr="0071394D">
              <w:rPr>
                <w:rFonts w:ascii="Calibri" w:hAnsi="Calibri"/>
                <w:color w:val="000000"/>
                <w:sz w:val="22"/>
                <w:szCs w:val="22"/>
              </w:rPr>
              <w:t>/мин, 2,5дюйма</w:t>
            </w:r>
          </w:p>
        </w:tc>
        <w:tc>
          <w:tcPr>
            <w:tcW w:w="315" w:type="pct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312E68" w:rsidRPr="00312E68" w:rsidRDefault="00312E68" w:rsidP="00312E6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0" w:type="pct"/>
            <w:tcBorders>
              <w:top w:val="nil"/>
              <w:left w:val="nil"/>
            </w:tcBorders>
            <w:vAlign w:val="center"/>
          </w:tcPr>
          <w:p w:rsidR="00312E68" w:rsidRPr="004D5429" w:rsidRDefault="00312E68" w:rsidP="004D542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F15B2" w:rsidRPr="00EC193C" w:rsidTr="00312E68">
        <w:tc>
          <w:tcPr>
            <w:tcW w:w="337" w:type="pct"/>
            <w:vAlign w:val="center"/>
          </w:tcPr>
          <w:p w:rsidR="009F15B2" w:rsidRPr="00EC193C" w:rsidRDefault="00312E68" w:rsidP="00AA33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661" w:type="pct"/>
            <w:gridSpan w:val="10"/>
            <w:vAlign w:val="center"/>
          </w:tcPr>
          <w:p w:rsidR="009F15B2" w:rsidRPr="007C049B" w:rsidRDefault="009F15B2" w:rsidP="00A3617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7C049B">
              <w:rPr>
                <w:rFonts w:ascii="Arial" w:hAnsi="Arial" w:cs="Arial"/>
                <w:b/>
                <w:bCs/>
                <w:sz w:val="16"/>
                <w:szCs w:val="16"/>
              </w:rPr>
              <w:t>ДОПОЛНИТЕЛЬНАЯ ИНФОРМАЦИЯ</w:t>
            </w:r>
          </w:p>
        </w:tc>
      </w:tr>
      <w:tr w:rsidR="009F15B2" w:rsidRPr="001B6E99" w:rsidTr="00312E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5B2" w:rsidRPr="005F3811" w:rsidRDefault="00312E68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9F15B2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38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5B2" w:rsidRPr="00EC193C" w:rsidRDefault="009F15B2" w:rsidP="006613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Планируемое использование/роли</w:t>
            </w:r>
          </w:p>
        </w:tc>
        <w:tc>
          <w:tcPr>
            <w:tcW w:w="8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5B2" w:rsidRPr="007C049B" w:rsidRDefault="009F15B2" w:rsidP="00F00F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Storage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ESXi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9974AC" w:rsidRPr="001B6E99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938"/>
      </w:tblGrid>
      <w:tr w:rsidR="009974AC" w:rsidRPr="00E01608" w:rsidTr="004D5429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938" w:type="dxa"/>
            <w:vAlign w:val="center"/>
          </w:tcPr>
          <w:p w:rsidR="00B42EC6" w:rsidRPr="00F00FD4" w:rsidRDefault="00F00FD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 С.В.</w:t>
            </w:r>
          </w:p>
        </w:tc>
      </w:tr>
      <w:tr w:rsidR="009974AC" w:rsidRPr="00E01608" w:rsidTr="004D5429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938" w:type="dxa"/>
            <w:vAlign w:val="center"/>
          </w:tcPr>
          <w:p w:rsidR="009974AC" w:rsidRPr="00E01608" w:rsidRDefault="00F00FD4" w:rsidP="00B42E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ОСАиТП</w:t>
            </w:r>
            <w:bookmarkStart w:id="0" w:name="_GoBack"/>
            <w:bookmarkEnd w:id="0"/>
            <w:proofErr w:type="spellEnd"/>
          </w:p>
        </w:tc>
      </w:tr>
      <w:tr w:rsidR="009974AC" w:rsidRPr="00E01608" w:rsidTr="004D5429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938" w:type="dxa"/>
            <w:vAlign w:val="center"/>
          </w:tcPr>
          <w:p w:rsidR="009974AC" w:rsidRPr="00B42EC6" w:rsidRDefault="00F00FD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35-504, +7-917-014-6770</w:t>
            </w:r>
          </w:p>
        </w:tc>
      </w:tr>
      <w:tr w:rsidR="009974AC" w:rsidRPr="00E01608" w:rsidTr="004D5429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938" w:type="dxa"/>
            <w:vAlign w:val="center"/>
          </w:tcPr>
          <w:p w:rsidR="009974AC" w:rsidRPr="00F00FD4" w:rsidRDefault="00F00FD4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salekseev@samcomsys.ru</w:t>
            </w:r>
          </w:p>
        </w:tc>
      </w:tr>
      <w:tr w:rsidR="00A52AE3" w:rsidRPr="00E01608" w:rsidTr="004D5429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93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4D5429">
        <w:trPr>
          <w:trHeight w:val="435"/>
        </w:trPr>
        <w:tc>
          <w:tcPr>
            <w:tcW w:w="2376" w:type="dxa"/>
            <w:vAlign w:val="center"/>
          </w:tcPr>
          <w:p w:rsidR="00A52AE3" w:rsidRDefault="008662E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ФИО, д</w:t>
            </w:r>
            <w:r w:rsidRPr="00E01608">
              <w:rPr>
                <w:rFonts w:ascii="Arial" w:hAnsi="Arial" w:cs="Arial"/>
                <w:sz w:val="20"/>
                <w:szCs w:val="20"/>
              </w:rPr>
              <w:t>олжность:</w:t>
            </w:r>
          </w:p>
        </w:tc>
        <w:tc>
          <w:tcPr>
            <w:tcW w:w="793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4D5429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93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662E9" w:rsidRPr="009F15B2" w:rsidRDefault="008662E9">
      <w:pPr>
        <w:rPr>
          <w:rFonts w:ascii="Arial" w:hAnsi="Arial" w:cs="Arial"/>
          <w:lang w:val="en-US"/>
        </w:rPr>
        <w:sectPr w:rsidR="008662E9" w:rsidRPr="009F15B2" w:rsidSect="00B42EC6">
          <w:headerReference w:type="default" r:id="rId7"/>
          <w:footerReference w:type="default" r:id="rId8"/>
          <w:pgSz w:w="11906" w:h="16838"/>
          <w:pgMar w:top="1134" w:right="1134" w:bottom="568" w:left="1134" w:header="709" w:footer="709" w:gutter="0"/>
          <w:cols w:space="708"/>
          <w:docGrid w:linePitch="360"/>
        </w:sectPr>
      </w:pPr>
    </w:p>
    <w:p w:rsidR="00116E85" w:rsidRPr="009F15B2" w:rsidRDefault="00116E85">
      <w:pPr>
        <w:rPr>
          <w:rFonts w:ascii="Arial" w:hAnsi="Arial" w:cs="Arial"/>
          <w:lang w:val="en-US"/>
        </w:rPr>
      </w:pPr>
    </w:p>
    <w:sectPr w:rsidR="00116E85" w:rsidRPr="009F15B2" w:rsidSect="00B42EC6"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4FD" w:rsidRDefault="008234FD">
      <w:r>
        <w:separator/>
      </w:r>
    </w:p>
  </w:endnote>
  <w:endnote w:type="continuationSeparator" w:id="0">
    <w:p w:rsidR="008234FD" w:rsidRDefault="00823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4FD" w:rsidRPr="00994805" w:rsidRDefault="008234FD" w:rsidP="00143458">
    <w:pPr>
      <w:pStyle w:val="a6"/>
      <w:ind w:left="426"/>
      <w:rPr>
        <w:sz w:val="16"/>
        <w:szCs w:val="16"/>
      </w:rPr>
    </w:pPr>
    <w:r w:rsidRPr="00967F9D">
      <w:rPr>
        <w:sz w:val="16"/>
        <w:szCs w:val="16"/>
      </w:rPr>
      <w:t>*обязательно к заполнению</w:t>
    </w:r>
  </w:p>
  <w:p w:rsidR="008234FD" w:rsidRPr="00994805" w:rsidRDefault="008234FD" w:rsidP="00143458">
    <w:pPr>
      <w:pStyle w:val="a6"/>
      <w:ind w:left="426"/>
      <w:rPr>
        <w:sz w:val="16"/>
        <w:szCs w:val="16"/>
      </w:rPr>
    </w:pPr>
    <w:r w:rsidRPr="00994805">
      <w:rPr>
        <w:sz w:val="16"/>
        <w:szCs w:val="16"/>
      </w:rPr>
      <w:t xml:space="preserve">** “Наименование МТР” – </w:t>
    </w:r>
    <w:r>
      <w:rPr>
        <w:sz w:val="16"/>
        <w:szCs w:val="16"/>
      </w:rPr>
      <w:t>должно отражать основные характеристики с точки зрения стоимости объекта кода ЕНС и позволять отличать «легкие» сервера от «средних» и «тяжелых» (</w:t>
    </w:r>
    <w:r>
      <w:rPr>
        <w:sz w:val="16"/>
        <w:szCs w:val="16"/>
        <w:lang w:val="en-US"/>
      </w:rPr>
      <w:t>CPU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RAM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HDD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HBA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PSU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OS</w:t>
    </w:r>
    <w:r w:rsidRPr="007C049B">
      <w:rPr>
        <w:sz w:val="16"/>
        <w:szCs w:val="16"/>
      </w:rPr>
      <w:t>/…</w:t>
    </w:r>
    <w:r>
      <w:rPr>
        <w:sz w:val="16"/>
        <w:szCs w:val="16"/>
      </w:rPr>
      <w:t>).</w:t>
    </w:r>
    <w:r w:rsidRPr="00994805">
      <w:rPr>
        <w:sz w:val="16"/>
        <w:szCs w:val="16"/>
      </w:rPr>
      <w:t xml:space="preserve">  </w:t>
    </w:r>
    <w:r w:rsidRPr="00994805">
      <w:rPr>
        <w:sz w:val="16"/>
        <w:szCs w:val="16"/>
        <w:lang w:val="en-US"/>
      </w:rPr>
      <w:t>N</w:t>
    </w:r>
    <w:r>
      <w:rPr>
        <w:sz w:val="16"/>
        <w:szCs w:val="16"/>
      </w:rPr>
      <w:t xml:space="preserve"> – количество, </w:t>
    </w:r>
    <w:r w:rsidRPr="00994805">
      <w:rPr>
        <w:sz w:val="16"/>
        <w:szCs w:val="16"/>
      </w:rPr>
      <w:t>∑</w:t>
    </w:r>
    <w:r>
      <w:rPr>
        <w:sz w:val="16"/>
        <w:szCs w:val="16"/>
      </w:rPr>
      <w:t xml:space="preserve"> - сумма, </w:t>
    </w:r>
    <w:r w:rsidRPr="00E11E8D">
      <w:rPr>
        <w:sz w:val="16"/>
        <w:szCs w:val="16"/>
      </w:rPr>
      <w:t>HBA (</w:t>
    </w:r>
    <w:proofErr w:type="spellStart"/>
    <w:r w:rsidRPr="00E11E8D">
      <w:rPr>
        <w:sz w:val="16"/>
        <w:szCs w:val="16"/>
      </w:rPr>
      <w:t>host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bus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adapter</w:t>
    </w:r>
    <w:proofErr w:type="spellEnd"/>
    <w:r w:rsidRPr="00E11E8D">
      <w:rPr>
        <w:sz w:val="16"/>
        <w:szCs w:val="16"/>
      </w:rPr>
      <w:t xml:space="preserve">) - контроллеры, </w:t>
    </w:r>
    <w:r w:rsidRPr="00994805">
      <w:rPr>
        <w:sz w:val="16"/>
        <w:szCs w:val="16"/>
        <w:lang w:val="en-US"/>
      </w:rPr>
      <w:t>PSU</w:t>
    </w:r>
    <w:r>
      <w:rPr>
        <w:sz w:val="16"/>
        <w:szCs w:val="16"/>
      </w:rPr>
      <w:t xml:space="preserve"> – блок питания </w:t>
    </w:r>
    <w:r w:rsidRPr="007C049B">
      <w:rPr>
        <w:sz w:val="16"/>
        <w:szCs w:val="16"/>
      </w:rPr>
      <w:t>(</w:t>
    </w:r>
    <w:r>
      <w:rPr>
        <w:sz w:val="16"/>
        <w:szCs w:val="16"/>
      </w:rPr>
      <w:t>если с резервированием</w:t>
    </w:r>
    <w:r w:rsidRPr="007C049B">
      <w:rPr>
        <w:sz w:val="16"/>
        <w:szCs w:val="16"/>
      </w:rPr>
      <w:t>)</w:t>
    </w:r>
    <w:r>
      <w:rPr>
        <w:sz w:val="16"/>
        <w:szCs w:val="16"/>
      </w:rPr>
      <w:t xml:space="preserve">, </w:t>
    </w:r>
    <w:r w:rsidRPr="00994805">
      <w:rPr>
        <w:sz w:val="16"/>
        <w:szCs w:val="16"/>
        <w:lang w:val="en-US"/>
      </w:rPr>
      <w:t>OS</w:t>
    </w:r>
    <w:r>
      <w:rPr>
        <w:sz w:val="16"/>
        <w:szCs w:val="16"/>
      </w:rPr>
      <w:t xml:space="preserve"> – ОС</w:t>
    </w:r>
    <w:r w:rsidRPr="00E11E8D">
      <w:rPr>
        <w:sz w:val="16"/>
        <w:szCs w:val="16"/>
      </w:rPr>
      <w:t xml:space="preserve">, </w:t>
    </w:r>
    <w:r>
      <w:rPr>
        <w:sz w:val="16"/>
        <w:szCs w:val="16"/>
      </w:rPr>
      <w:t xml:space="preserve">и в конце доп. оборудование, н-р, </w:t>
    </w:r>
    <w:r>
      <w:rPr>
        <w:sz w:val="16"/>
        <w:szCs w:val="16"/>
        <w:lang w:val="en-US"/>
      </w:rPr>
      <w:t>UPS</w:t>
    </w:r>
    <w:r w:rsidRPr="007C049B">
      <w:rPr>
        <w:sz w:val="16"/>
        <w:szCs w:val="16"/>
      </w:rPr>
      <w:t xml:space="preserve"> </w:t>
    </w:r>
    <w:r>
      <w:rPr>
        <w:sz w:val="16"/>
        <w:szCs w:val="16"/>
      </w:rPr>
      <w:t xml:space="preserve">прочие.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4FD" w:rsidRDefault="008234FD">
      <w:r>
        <w:separator/>
      </w:r>
    </w:p>
  </w:footnote>
  <w:footnote w:type="continuationSeparator" w:id="0">
    <w:p w:rsidR="008234FD" w:rsidRDefault="00823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4FD" w:rsidRDefault="008234FD" w:rsidP="00735530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 w:rsidRPr="00735530">
      <w:rPr>
        <w:sz w:val="16"/>
        <w:szCs w:val="16"/>
      </w:rPr>
      <w:t>Опросный лист.</w:t>
    </w:r>
    <w:r w:rsidRPr="00AD26A0">
      <w:rPr>
        <w:sz w:val="16"/>
        <w:szCs w:val="16"/>
      </w:rPr>
      <w:t xml:space="preserve"> </w:t>
    </w:r>
    <w:r>
      <w:rPr>
        <w:sz w:val="16"/>
        <w:szCs w:val="16"/>
      </w:rPr>
      <w:t xml:space="preserve">СХД </w:t>
    </w:r>
    <w:r w:rsidRPr="00AD26A0">
      <w:rPr>
        <w:sz w:val="16"/>
        <w:szCs w:val="16"/>
      </w:rPr>
      <w:t xml:space="preserve"> </w:t>
    </w:r>
    <w:r>
      <w:rPr>
        <w:sz w:val="16"/>
        <w:szCs w:val="16"/>
        <w:lang w:val="en-US"/>
      </w:rPr>
      <w:t>DELL</w:t>
    </w:r>
    <w:r w:rsidRPr="00735530">
      <w:rPr>
        <w:sz w:val="16"/>
        <w:szCs w:val="16"/>
      </w:rPr>
      <w:t>.</w:t>
    </w:r>
  </w:p>
  <w:p w:rsidR="008234FD" w:rsidRPr="00AD26A0" w:rsidRDefault="008234FD" w:rsidP="00735530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</w:rPr>
    </w:pPr>
  </w:p>
  <w:p w:rsidR="008234FD" w:rsidRDefault="008234FD" w:rsidP="00735530">
    <w:pPr>
      <w:pStyle w:val="a7"/>
      <w:tabs>
        <w:tab w:val="clear" w:pos="4677"/>
        <w:tab w:val="clear" w:pos="9355"/>
        <w:tab w:val="left" w:pos="83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25C0"/>
    <w:multiLevelType w:val="multilevel"/>
    <w:tmpl w:val="E12E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D3786"/>
    <w:multiLevelType w:val="multilevel"/>
    <w:tmpl w:val="AC90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C80F82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15EA8"/>
    <w:multiLevelType w:val="multilevel"/>
    <w:tmpl w:val="5C9E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85A5B"/>
    <w:multiLevelType w:val="hybridMultilevel"/>
    <w:tmpl w:val="28CEB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C522B"/>
    <w:multiLevelType w:val="hybridMultilevel"/>
    <w:tmpl w:val="B5ECD658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03E53"/>
    <w:multiLevelType w:val="multilevel"/>
    <w:tmpl w:val="8ED6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3D1D3E"/>
    <w:multiLevelType w:val="multilevel"/>
    <w:tmpl w:val="141A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DF23EE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B487E"/>
    <w:multiLevelType w:val="multilevel"/>
    <w:tmpl w:val="B8BE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BC4B65"/>
    <w:multiLevelType w:val="hybridMultilevel"/>
    <w:tmpl w:val="05A4A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9440E"/>
    <w:multiLevelType w:val="multilevel"/>
    <w:tmpl w:val="3684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3077BB"/>
    <w:multiLevelType w:val="multilevel"/>
    <w:tmpl w:val="462A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9A3973"/>
    <w:multiLevelType w:val="multilevel"/>
    <w:tmpl w:val="47C8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397C3F"/>
    <w:multiLevelType w:val="hybridMultilevel"/>
    <w:tmpl w:val="C4B88204"/>
    <w:lvl w:ilvl="0" w:tplc="2216FE8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E16AD"/>
    <w:multiLevelType w:val="multilevel"/>
    <w:tmpl w:val="4E98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061EB3"/>
    <w:multiLevelType w:val="multilevel"/>
    <w:tmpl w:val="C994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9"/>
  </w:num>
  <w:num w:numId="9">
    <w:abstractNumId w:val="12"/>
  </w:num>
  <w:num w:numId="10">
    <w:abstractNumId w:val="0"/>
  </w:num>
  <w:num w:numId="11">
    <w:abstractNumId w:val="7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 w:numId="16">
    <w:abstractNumId w:val="8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2B9D"/>
    <w:rsid w:val="000533CD"/>
    <w:rsid w:val="00053911"/>
    <w:rsid w:val="00060DF9"/>
    <w:rsid w:val="00061C85"/>
    <w:rsid w:val="00072E1F"/>
    <w:rsid w:val="00091BFE"/>
    <w:rsid w:val="00093965"/>
    <w:rsid w:val="000A42A8"/>
    <w:rsid w:val="000A445E"/>
    <w:rsid w:val="000A7D16"/>
    <w:rsid w:val="000C1656"/>
    <w:rsid w:val="000D5F65"/>
    <w:rsid w:val="000E4FA8"/>
    <w:rsid w:val="00115C26"/>
    <w:rsid w:val="00116E85"/>
    <w:rsid w:val="001214EF"/>
    <w:rsid w:val="00143458"/>
    <w:rsid w:val="00154219"/>
    <w:rsid w:val="00171E21"/>
    <w:rsid w:val="001807D2"/>
    <w:rsid w:val="001A18DF"/>
    <w:rsid w:val="001A693F"/>
    <w:rsid w:val="001B084A"/>
    <w:rsid w:val="001B6E99"/>
    <w:rsid w:val="001C5B0A"/>
    <w:rsid w:val="001F629D"/>
    <w:rsid w:val="00232729"/>
    <w:rsid w:val="00232967"/>
    <w:rsid w:val="0023463D"/>
    <w:rsid w:val="002473A3"/>
    <w:rsid w:val="00271FE6"/>
    <w:rsid w:val="00277136"/>
    <w:rsid w:val="0029078E"/>
    <w:rsid w:val="002C7B5E"/>
    <w:rsid w:val="002D0862"/>
    <w:rsid w:val="002F2D08"/>
    <w:rsid w:val="002F69BB"/>
    <w:rsid w:val="00312E68"/>
    <w:rsid w:val="00314FF6"/>
    <w:rsid w:val="00317F1A"/>
    <w:rsid w:val="003248A7"/>
    <w:rsid w:val="00337E40"/>
    <w:rsid w:val="00346F97"/>
    <w:rsid w:val="00370034"/>
    <w:rsid w:val="003702C5"/>
    <w:rsid w:val="00383079"/>
    <w:rsid w:val="003A7838"/>
    <w:rsid w:val="003B0E5D"/>
    <w:rsid w:val="003E22E6"/>
    <w:rsid w:val="003E492C"/>
    <w:rsid w:val="003F76A1"/>
    <w:rsid w:val="00404529"/>
    <w:rsid w:val="00411922"/>
    <w:rsid w:val="00424EAA"/>
    <w:rsid w:val="00454C64"/>
    <w:rsid w:val="004707F0"/>
    <w:rsid w:val="004B64BB"/>
    <w:rsid w:val="004C2A62"/>
    <w:rsid w:val="004D5429"/>
    <w:rsid w:val="004E12F1"/>
    <w:rsid w:val="004E1813"/>
    <w:rsid w:val="004E4F3C"/>
    <w:rsid w:val="004F1ECF"/>
    <w:rsid w:val="004F3D86"/>
    <w:rsid w:val="00530D55"/>
    <w:rsid w:val="00540A17"/>
    <w:rsid w:val="00554471"/>
    <w:rsid w:val="0056615A"/>
    <w:rsid w:val="00573101"/>
    <w:rsid w:val="005B7E88"/>
    <w:rsid w:val="005C2D27"/>
    <w:rsid w:val="005C6C0C"/>
    <w:rsid w:val="005D05CD"/>
    <w:rsid w:val="005F2678"/>
    <w:rsid w:val="005F3811"/>
    <w:rsid w:val="00613862"/>
    <w:rsid w:val="00620400"/>
    <w:rsid w:val="006210BB"/>
    <w:rsid w:val="0063214D"/>
    <w:rsid w:val="00635C38"/>
    <w:rsid w:val="006613C6"/>
    <w:rsid w:val="00663925"/>
    <w:rsid w:val="00675343"/>
    <w:rsid w:val="006A6C27"/>
    <w:rsid w:val="006B081B"/>
    <w:rsid w:val="006C7FB1"/>
    <w:rsid w:val="006E03AE"/>
    <w:rsid w:val="006E4308"/>
    <w:rsid w:val="006F7230"/>
    <w:rsid w:val="00711040"/>
    <w:rsid w:val="007136FC"/>
    <w:rsid w:val="0071394D"/>
    <w:rsid w:val="00716C6E"/>
    <w:rsid w:val="00720C43"/>
    <w:rsid w:val="00735530"/>
    <w:rsid w:val="00737BA0"/>
    <w:rsid w:val="00740543"/>
    <w:rsid w:val="00742737"/>
    <w:rsid w:val="007432BB"/>
    <w:rsid w:val="0076007A"/>
    <w:rsid w:val="00780AA0"/>
    <w:rsid w:val="00793D84"/>
    <w:rsid w:val="00796D96"/>
    <w:rsid w:val="007C049B"/>
    <w:rsid w:val="007C3A28"/>
    <w:rsid w:val="007E094B"/>
    <w:rsid w:val="007F4DD9"/>
    <w:rsid w:val="007F5A79"/>
    <w:rsid w:val="007F7846"/>
    <w:rsid w:val="00812E12"/>
    <w:rsid w:val="00813F91"/>
    <w:rsid w:val="00815A74"/>
    <w:rsid w:val="00816116"/>
    <w:rsid w:val="00817EBE"/>
    <w:rsid w:val="008234FD"/>
    <w:rsid w:val="00831E43"/>
    <w:rsid w:val="00852E92"/>
    <w:rsid w:val="008662E9"/>
    <w:rsid w:val="00872253"/>
    <w:rsid w:val="008754EA"/>
    <w:rsid w:val="008809A9"/>
    <w:rsid w:val="00897D65"/>
    <w:rsid w:val="008C3639"/>
    <w:rsid w:val="008D0A1F"/>
    <w:rsid w:val="008E78A3"/>
    <w:rsid w:val="008F1C14"/>
    <w:rsid w:val="00911CC3"/>
    <w:rsid w:val="009251A1"/>
    <w:rsid w:val="00927110"/>
    <w:rsid w:val="00927DC2"/>
    <w:rsid w:val="00963BC0"/>
    <w:rsid w:val="00967F9D"/>
    <w:rsid w:val="00984B3A"/>
    <w:rsid w:val="00986472"/>
    <w:rsid w:val="00994805"/>
    <w:rsid w:val="009974AC"/>
    <w:rsid w:val="009E37F1"/>
    <w:rsid w:val="009F15B2"/>
    <w:rsid w:val="00A36177"/>
    <w:rsid w:val="00A3621F"/>
    <w:rsid w:val="00A52AE3"/>
    <w:rsid w:val="00A52BDD"/>
    <w:rsid w:val="00A76885"/>
    <w:rsid w:val="00A910D0"/>
    <w:rsid w:val="00AA33C5"/>
    <w:rsid w:val="00AA7542"/>
    <w:rsid w:val="00AC0FEA"/>
    <w:rsid w:val="00AD1EA0"/>
    <w:rsid w:val="00AD26A0"/>
    <w:rsid w:val="00AE2688"/>
    <w:rsid w:val="00AE601B"/>
    <w:rsid w:val="00B26E5A"/>
    <w:rsid w:val="00B42EC6"/>
    <w:rsid w:val="00B44E57"/>
    <w:rsid w:val="00B4559F"/>
    <w:rsid w:val="00B563EF"/>
    <w:rsid w:val="00B6661F"/>
    <w:rsid w:val="00B83C6C"/>
    <w:rsid w:val="00B85606"/>
    <w:rsid w:val="00B93A56"/>
    <w:rsid w:val="00BA421A"/>
    <w:rsid w:val="00BB3175"/>
    <w:rsid w:val="00BB5AE2"/>
    <w:rsid w:val="00BE13CA"/>
    <w:rsid w:val="00C37995"/>
    <w:rsid w:val="00C46E3C"/>
    <w:rsid w:val="00C50B7D"/>
    <w:rsid w:val="00C64ABF"/>
    <w:rsid w:val="00C67DFF"/>
    <w:rsid w:val="00C80108"/>
    <w:rsid w:val="00C830B2"/>
    <w:rsid w:val="00C83C0E"/>
    <w:rsid w:val="00CA2F34"/>
    <w:rsid w:val="00CB2560"/>
    <w:rsid w:val="00CB6404"/>
    <w:rsid w:val="00CC2CCA"/>
    <w:rsid w:val="00CD6840"/>
    <w:rsid w:val="00CD7A0F"/>
    <w:rsid w:val="00CF14CA"/>
    <w:rsid w:val="00CF739E"/>
    <w:rsid w:val="00D00E17"/>
    <w:rsid w:val="00D36467"/>
    <w:rsid w:val="00D74324"/>
    <w:rsid w:val="00D7493C"/>
    <w:rsid w:val="00D756C8"/>
    <w:rsid w:val="00D75F76"/>
    <w:rsid w:val="00DB330C"/>
    <w:rsid w:val="00DD13E6"/>
    <w:rsid w:val="00DD2C95"/>
    <w:rsid w:val="00DF2D50"/>
    <w:rsid w:val="00DF5A23"/>
    <w:rsid w:val="00E01608"/>
    <w:rsid w:val="00E068CB"/>
    <w:rsid w:val="00E11048"/>
    <w:rsid w:val="00E11E8D"/>
    <w:rsid w:val="00E35E0D"/>
    <w:rsid w:val="00E405B9"/>
    <w:rsid w:val="00E47E99"/>
    <w:rsid w:val="00E652F5"/>
    <w:rsid w:val="00E70654"/>
    <w:rsid w:val="00E8767E"/>
    <w:rsid w:val="00EA3A82"/>
    <w:rsid w:val="00EB2547"/>
    <w:rsid w:val="00EB7C42"/>
    <w:rsid w:val="00EC193C"/>
    <w:rsid w:val="00ED03AA"/>
    <w:rsid w:val="00ED24CF"/>
    <w:rsid w:val="00EE4DA0"/>
    <w:rsid w:val="00EF6A05"/>
    <w:rsid w:val="00F00FD4"/>
    <w:rsid w:val="00F12B42"/>
    <w:rsid w:val="00F243DE"/>
    <w:rsid w:val="00F36370"/>
    <w:rsid w:val="00F3638B"/>
    <w:rsid w:val="00F53405"/>
    <w:rsid w:val="00F7233E"/>
    <w:rsid w:val="00F939A0"/>
    <w:rsid w:val="00FB147E"/>
    <w:rsid w:val="00FB704D"/>
    <w:rsid w:val="00FD50B2"/>
    <w:rsid w:val="00FE5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400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Сотников</cp:lastModifiedBy>
  <cp:revision>4</cp:revision>
  <cp:lastPrinted>2014-03-17T07:59:00Z</cp:lastPrinted>
  <dcterms:created xsi:type="dcterms:W3CDTF">2014-09-05T12:54:00Z</dcterms:created>
  <dcterms:modified xsi:type="dcterms:W3CDTF">2014-09-05T13:01:00Z</dcterms:modified>
</cp:coreProperties>
</file>